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работы по </w:t>
      </w:r>
      <w:r>
        <w:rPr>
          <w:rFonts w:ascii="Times New Roman" w:hAnsi="Times New Roman" w:cs="Times New Roman"/>
        </w:rPr>
        <w:t xml:space="preserve">поставке </w:t>
      </w:r>
      <w:r w:rsidR="00705B25">
        <w:rPr>
          <w:rFonts w:ascii="Times New Roman" w:hAnsi="Times New Roman"/>
        </w:rPr>
        <w:t xml:space="preserve">загрузчика изделий в печь отжига, углового </w:t>
      </w:r>
      <w:proofErr w:type="spellStart"/>
      <w:r w:rsidR="00705B25">
        <w:rPr>
          <w:rFonts w:ascii="Times New Roman" w:hAnsi="Times New Roman"/>
        </w:rPr>
        <w:t>переставителя</w:t>
      </w:r>
      <w:proofErr w:type="spellEnd"/>
      <w:r w:rsidR="00705B25">
        <w:rPr>
          <w:rFonts w:ascii="Times New Roman" w:hAnsi="Times New Roman"/>
        </w:rPr>
        <w:t xml:space="preserve">, </w:t>
      </w:r>
      <w:r w:rsidR="00705B25">
        <w:rPr>
          <w:rFonts w:ascii="Times New Roman" w:hAnsi="Times New Roman"/>
        </w:rPr>
        <w:t>п</w:t>
      </w:r>
      <w:r w:rsidR="00705B25">
        <w:rPr>
          <w:rFonts w:ascii="Times New Roman" w:hAnsi="Times New Roman"/>
        </w:rPr>
        <w:t>оперечного конвейера</w:t>
      </w:r>
      <w:r>
        <w:rPr>
          <w:rFonts w:ascii="Times New Roman" w:hAnsi="Times New Roman" w:cs="Times New Roman"/>
        </w:rPr>
        <w:t xml:space="preserve"> и комплектующих согласно 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7C4EBE">
        <w:rPr>
          <w:rFonts w:ascii="Times New Roman" w:hAnsi="Times New Roman" w:cs="Times New Roman"/>
        </w:rPr>
        <w:t>и технических требований на печь отжига для линии 5.4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 Новосибирск ул. Даргомыжского 8а</w:t>
      </w:r>
    </w:p>
    <w:p w:rsidR="00F3645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F36452" w:rsidRPr="00724B5C" w:rsidRDefault="00F36452" w:rsidP="007C4EBE">
      <w:pPr>
        <w:ind w:firstLine="708"/>
        <w:rPr>
          <w:rFonts w:ascii="Times New Roman" w:hAnsi="Times New Roman" w:cs="Times New Roman"/>
        </w:rPr>
      </w:pPr>
    </w:p>
    <w:p w:rsidR="00724B5C" w:rsidRPr="007C4EBE" w:rsidRDefault="007C4EBE" w:rsidP="007C4EBE">
      <w:pPr>
        <w:pStyle w:val="a7"/>
        <w:numPr>
          <w:ilvl w:val="0"/>
          <w:numId w:val="1"/>
        </w:numPr>
        <w:tabs>
          <w:tab w:val="left" w:pos="6549"/>
        </w:tabs>
        <w:rPr>
          <w:rFonts w:ascii="Times New Roman" w:hAnsi="Times New Roman" w:cs="Times New Roman"/>
          <w:b/>
        </w:rPr>
      </w:pPr>
      <w:r w:rsidRPr="007C4EBE">
        <w:rPr>
          <w:rFonts w:ascii="Times New Roman" w:hAnsi="Times New Roman" w:cs="Times New Roman"/>
          <w:b/>
        </w:rPr>
        <w:t>С</w:t>
      </w:r>
      <w:r w:rsidR="00724B5C" w:rsidRPr="007C4EBE">
        <w:rPr>
          <w:rFonts w:ascii="Times New Roman" w:hAnsi="Times New Roman" w:cs="Times New Roman"/>
          <w:b/>
        </w:rPr>
        <w:t>остав и стоимость поставки: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340"/>
        <w:gridCol w:w="1400"/>
        <w:gridCol w:w="1369"/>
        <w:gridCol w:w="1302"/>
      </w:tblGrid>
      <w:tr w:rsidR="00724B5C" w:rsidRPr="00724B5C" w:rsidTr="00FA2BB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4B5C" w:rsidRPr="00724B5C" w:rsidRDefault="00724B5C" w:rsidP="00724B5C">
      <w:pPr>
        <w:tabs>
          <w:tab w:val="left" w:pos="6549"/>
        </w:tabs>
        <w:rPr>
          <w:rFonts w:ascii="Times New Roman" w:hAnsi="Times New Roman" w:cs="Times New Roman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724B5C" w:rsidRPr="00724B5C" w:rsidRDefault="00724B5C">
      <w:pPr>
        <w:rPr>
          <w:rFonts w:ascii="Times New Roman" w:hAnsi="Times New Roman" w:cs="Times New Roman"/>
        </w:rPr>
      </w:pPr>
    </w:p>
    <w:p w:rsidR="007C4EBE" w:rsidRPr="00FA2BBA" w:rsidRDefault="007C4EBE" w:rsidP="00FA2BBA">
      <w:pPr>
        <w:ind w:firstLine="708"/>
        <w:rPr>
          <w:rFonts w:ascii="Times New Roman" w:hAnsi="Times New Roman" w:cs="Times New Roman"/>
        </w:rPr>
      </w:pPr>
    </w:p>
    <w:p w:rsidR="00724B5C" w:rsidRPr="00FA2BBA" w:rsidRDefault="00724B5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0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24B5C" w:rsidRPr="0070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одпись</w:t>
            </w:r>
          </w:p>
          <w:p w:rsidR="00705B25" w:rsidRPr="00705B25" w:rsidRDefault="0070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85" w:rsidRDefault="00C15285" w:rsidP="00C15285">
      <w:pPr>
        <w:spacing w:after="0" w:line="240" w:lineRule="auto"/>
      </w:pPr>
      <w:r>
        <w:separator/>
      </w:r>
    </w:p>
  </w:endnote>
  <w:end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85" w:rsidRDefault="00C15285" w:rsidP="00C15285">
      <w:pPr>
        <w:spacing w:after="0" w:line="240" w:lineRule="auto"/>
      </w:pPr>
      <w:r>
        <w:separator/>
      </w:r>
    </w:p>
  </w:footnote>
  <w:foot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237C35"/>
    <w:rsid w:val="003E6B6D"/>
    <w:rsid w:val="00496296"/>
    <w:rsid w:val="005572B1"/>
    <w:rsid w:val="006A754C"/>
    <w:rsid w:val="00705B25"/>
    <w:rsid w:val="00724B5C"/>
    <w:rsid w:val="007C4EBE"/>
    <w:rsid w:val="00A5293E"/>
    <w:rsid w:val="00C15285"/>
    <w:rsid w:val="00D114CE"/>
    <w:rsid w:val="00E90EAE"/>
    <w:rsid w:val="00F36452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B530-1F75-4F74-B5F3-DD85DAC2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6</cp:revision>
  <dcterms:created xsi:type="dcterms:W3CDTF">2018-05-15T07:47:00Z</dcterms:created>
  <dcterms:modified xsi:type="dcterms:W3CDTF">2018-12-07T04:58:00Z</dcterms:modified>
</cp:coreProperties>
</file>