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74" w:rsidRDefault="007276AD" w:rsidP="007276AD">
      <w:pPr>
        <w:jc w:val="right"/>
      </w:pPr>
      <w:r>
        <w:tab/>
        <w:t xml:space="preserve">Главному инженеру </w:t>
      </w:r>
    </w:p>
    <w:p w:rsidR="007276AD" w:rsidRDefault="007276AD" w:rsidP="007276AD">
      <w:pPr>
        <w:jc w:val="right"/>
      </w:pPr>
      <w:proofErr w:type="spellStart"/>
      <w:r>
        <w:t>Ловцову</w:t>
      </w:r>
      <w:proofErr w:type="spellEnd"/>
      <w:r>
        <w:t xml:space="preserve"> И.В.</w:t>
      </w:r>
    </w:p>
    <w:p w:rsidR="007276AD" w:rsidRDefault="007276AD" w:rsidP="00DB353D">
      <w:pPr>
        <w:jc w:val="right"/>
      </w:pPr>
      <w:r>
        <w:t xml:space="preserve">От </w:t>
      </w:r>
      <w:r w:rsidR="00DB353D">
        <w:t>механика Путинцева М.М.</w:t>
      </w:r>
    </w:p>
    <w:p w:rsidR="007276AD" w:rsidRPr="00DB353D" w:rsidRDefault="007276AD" w:rsidP="00DB353D">
      <w:pPr>
        <w:pStyle w:val="a4"/>
        <w:jc w:val="center"/>
        <w:rPr>
          <w:b/>
        </w:rPr>
      </w:pPr>
      <w:r w:rsidRPr="00DB353D">
        <w:rPr>
          <w:b/>
        </w:rPr>
        <w:t>Заключение</w:t>
      </w:r>
    </w:p>
    <w:p w:rsidR="007276AD" w:rsidRPr="00DB353D" w:rsidRDefault="007276AD" w:rsidP="00DB353D">
      <w:pPr>
        <w:pStyle w:val="a4"/>
        <w:jc w:val="center"/>
        <w:rPr>
          <w:b/>
        </w:rPr>
      </w:pPr>
      <w:r w:rsidRPr="00DB353D">
        <w:rPr>
          <w:b/>
        </w:rPr>
        <w:t>По анализу коммерческих предложений</w:t>
      </w:r>
    </w:p>
    <w:p w:rsidR="00DB353D" w:rsidRPr="00DB353D" w:rsidRDefault="00DB353D" w:rsidP="00DB353D">
      <w:pPr>
        <w:pStyle w:val="a4"/>
        <w:jc w:val="center"/>
        <w:rPr>
          <w:b/>
          <w:i/>
          <w:u w:val="single"/>
        </w:rPr>
      </w:pPr>
    </w:p>
    <w:p w:rsidR="007276AD" w:rsidRDefault="007276AD" w:rsidP="00DB353D">
      <w:pPr>
        <w:pStyle w:val="a4"/>
      </w:pPr>
      <w:r>
        <w:t>На 15.06.2018 поступили коммерческие предложения по поставке печи отжига стеклоизделий следующих моделей:</w:t>
      </w:r>
    </w:p>
    <w:p w:rsidR="007276AD" w:rsidRDefault="00DB353D" w:rsidP="00DB353D">
      <w:pPr>
        <w:pStyle w:val="a4"/>
        <w:rPr>
          <w:lang w:val="en-US"/>
        </w:rPr>
      </w:pPr>
      <w:r w:rsidRPr="00DB353D">
        <w:rPr>
          <w:lang w:val="en-US"/>
        </w:rPr>
        <w:t xml:space="preserve">- </w:t>
      </w:r>
      <w:r w:rsidR="007276AD" w:rsidRPr="007276AD">
        <w:rPr>
          <w:lang w:val="en-US"/>
        </w:rPr>
        <w:t xml:space="preserve">Car-met FR3600 </w:t>
      </w:r>
    </w:p>
    <w:p w:rsidR="007276AD" w:rsidRPr="007276AD" w:rsidRDefault="00DB353D" w:rsidP="00DB353D">
      <w:pPr>
        <w:pStyle w:val="a4"/>
        <w:rPr>
          <w:lang w:val="en-US"/>
        </w:rPr>
      </w:pPr>
      <w:r w:rsidRPr="00DB353D">
        <w:rPr>
          <w:lang w:val="en-US"/>
        </w:rPr>
        <w:t xml:space="preserve">- </w:t>
      </w:r>
      <w:proofErr w:type="spellStart"/>
      <w:r w:rsidR="007276AD">
        <w:t>Стеклопак</w:t>
      </w:r>
      <w:proofErr w:type="spellEnd"/>
      <w:r w:rsidR="007276AD" w:rsidRPr="00DB353D">
        <w:rPr>
          <w:lang w:val="en-US"/>
        </w:rPr>
        <w:t xml:space="preserve"> 36</w:t>
      </w:r>
      <w:r w:rsidR="007276AD">
        <w:t>ПО</w:t>
      </w:r>
      <w:r w:rsidR="007276AD" w:rsidRPr="00DB353D">
        <w:rPr>
          <w:lang w:val="en-US"/>
        </w:rPr>
        <w:t>23</w:t>
      </w:r>
    </w:p>
    <w:p w:rsidR="007276AD" w:rsidRDefault="00DB353D" w:rsidP="00DB353D">
      <w:pPr>
        <w:pStyle w:val="a4"/>
        <w:rPr>
          <w:lang w:val="en-US"/>
        </w:rPr>
      </w:pPr>
      <w:r>
        <w:t xml:space="preserve">- </w:t>
      </w:r>
      <w:proofErr w:type="spellStart"/>
      <w:r w:rsidR="007276AD">
        <w:rPr>
          <w:lang w:val="en-US"/>
        </w:rPr>
        <w:t>Sklostroj</w:t>
      </w:r>
      <w:proofErr w:type="spellEnd"/>
      <w:r w:rsidR="007276AD">
        <w:rPr>
          <w:lang w:val="en-US"/>
        </w:rPr>
        <w:t xml:space="preserve"> 360/40/7S/G</w:t>
      </w:r>
    </w:p>
    <w:p w:rsidR="00DB353D" w:rsidRDefault="00DB353D" w:rsidP="00DB353D">
      <w:pPr>
        <w:pStyle w:val="a4"/>
      </w:pPr>
    </w:p>
    <w:p w:rsidR="007276AD" w:rsidRDefault="007276AD" w:rsidP="00DB353D">
      <w:pPr>
        <w:pStyle w:val="a4"/>
      </w:pPr>
      <w:r>
        <w:t>По результатам анализа заключение следующее:</w:t>
      </w:r>
    </w:p>
    <w:p w:rsidR="00DB353D" w:rsidRDefault="00DB353D" w:rsidP="00DB353D">
      <w:pPr>
        <w:pStyle w:val="a4"/>
        <w:rPr>
          <w:b/>
          <w:u w:val="single"/>
        </w:rPr>
      </w:pPr>
    </w:p>
    <w:p w:rsidR="008D426A" w:rsidRPr="008D426A" w:rsidRDefault="007276AD" w:rsidP="00DB353D">
      <w:pPr>
        <w:pStyle w:val="a4"/>
        <w:rPr>
          <w:b/>
          <w:u w:val="single"/>
        </w:rPr>
      </w:pPr>
      <w:r w:rsidRPr="008D426A">
        <w:rPr>
          <w:b/>
          <w:u w:val="single"/>
          <w:lang w:val="en-US"/>
        </w:rPr>
        <w:t>Car</w:t>
      </w:r>
      <w:r w:rsidRPr="00DB353D">
        <w:rPr>
          <w:b/>
          <w:u w:val="single"/>
        </w:rPr>
        <w:t>-</w:t>
      </w:r>
      <w:r w:rsidRPr="008D426A">
        <w:rPr>
          <w:b/>
          <w:u w:val="single"/>
          <w:lang w:val="en-US"/>
        </w:rPr>
        <w:t>met</w:t>
      </w:r>
      <w:r w:rsidRPr="00DB353D">
        <w:rPr>
          <w:b/>
          <w:u w:val="single"/>
        </w:rPr>
        <w:t xml:space="preserve"> </w:t>
      </w:r>
      <w:r w:rsidRPr="008D426A">
        <w:rPr>
          <w:b/>
          <w:u w:val="single"/>
          <w:lang w:val="en-US"/>
        </w:rPr>
        <w:t>FR</w:t>
      </w:r>
      <w:r w:rsidRPr="00DB353D">
        <w:rPr>
          <w:b/>
          <w:u w:val="single"/>
        </w:rPr>
        <w:t>3600</w:t>
      </w:r>
    </w:p>
    <w:p w:rsidR="00DB353D" w:rsidRDefault="00DB353D" w:rsidP="00DB353D">
      <w:pPr>
        <w:pStyle w:val="a4"/>
        <w:rPr>
          <w:u w:val="single"/>
        </w:rPr>
      </w:pPr>
    </w:p>
    <w:p w:rsidR="00D11E6E" w:rsidRPr="008D426A" w:rsidRDefault="00D11E6E" w:rsidP="00DB353D">
      <w:pPr>
        <w:pStyle w:val="a4"/>
        <w:rPr>
          <w:u w:val="single"/>
        </w:rPr>
      </w:pPr>
      <w:r w:rsidRPr="008D426A">
        <w:rPr>
          <w:u w:val="single"/>
        </w:rPr>
        <w:t>Недостатки</w:t>
      </w:r>
      <w:proofErr w:type="gramStart"/>
      <w:r w:rsidRPr="008D426A">
        <w:rPr>
          <w:u w:val="single"/>
        </w:rPr>
        <w:t xml:space="preserve"> </w:t>
      </w:r>
      <w:r w:rsidR="008D426A" w:rsidRPr="008D426A">
        <w:rPr>
          <w:u w:val="single"/>
        </w:rPr>
        <w:t>:</w:t>
      </w:r>
      <w:proofErr w:type="gramEnd"/>
    </w:p>
    <w:p w:rsidR="00D11E6E" w:rsidRDefault="00D11E6E" w:rsidP="00DB353D">
      <w:pPr>
        <w:pStyle w:val="a4"/>
      </w:pPr>
      <w:r>
        <w:t xml:space="preserve">-  отсутствует </w:t>
      </w:r>
      <w:r w:rsidR="007276AD">
        <w:t>информация о типе минеральной ваты используемой в качестве утеплителя;</w:t>
      </w:r>
    </w:p>
    <w:p w:rsidR="00D11E6E" w:rsidRDefault="00D11E6E" w:rsidP="00DB353D">
      <w:pPr>
        <w:pStyle w:val="a4"/>
      </w:pPr>
      <w:r>
        <w:t>- отсутствует информация о</w:t>
      </w:r>
      <w:r w:rsidR="008D426A">
        <w:t xml:space="preserve"> максимальной и минимальной </w:t>
      </w:r>
      <w:proofErr w:type="gramStart"/>
      <w:r w:rsidR="008D426A">
        <w:t>скоростях</w:t>
      </w:r>
      <w:proofErr w:type="gramEnd"/>
      <w:r>
        <w:t xml:space="preserve"> движения транспортировочной сетки;</w:t>
      </w:r>
    </w:p>
    <w:p w:rsidR="008D426A" w:rsidRDefault="00D11E6E" w:rsidP="00DB353D">
      <w:pPr>
        <w:pStyle w:val="a4"/>
      </w:pPr>
      <w:r>
        <w:t xml:space="preserve">- </w:t>
      </w:r>
      <w:r w:rsidR="008D426A">
        <w:t xml:space="preserve">не указан материал изготовления верхних и нижних столов транспортировочной сетки; </w:t>
      </w:r>
    </w:p>
    <w:p w:rsidR="00D11E6E" w:rsidRDefault="00D11E6E" w:rsidP="00DB353D">
      <w:pPr>
        <w:pStyle w:val="a4"/>
      </w:pPr>
      <w:r>
        <w:t xml:space="preserve">- не указаны тип и параметры редуктора привода сетки; </w:t>
      </w:r>
    </w:p>
    <w:p w:rsidR="00D11E6E" w:rsidRDefault="00D11E6E" w:rsidP="00DB353D">
      <w:pPr>
        <w:pStyle w:val="a4"/>
      </w:pPr>
      <w:r>
        <w:t>- нет информации о представительстве в Российской Федерации и наличии запасных частей в РФ;</w:t>
      </w:r>
    </w:p>
    <w:p w:rsidR="008D426A" w:rsidRDefault="008D426A" w:rsidP="00DB353D">
      <w:pPr>
        <w:pStyle w:val="a4"/>
      </w:pPr>
      <w:r>
        <w:t xml:space="preserve">- требуется информация по габаритам ячеек и толщине проволоки транспортировочной сетки. </w:t>
      </w:r>
    </w:p>
    <w:p w:rsidR="00DB353D" w:rsidRDefault="00DB353D" w:rsidP="00DB353D">
      <w:pPr>
        <w:pStyle w:val="a4"/>
        <w:rPr>
          <w:u w:val="single"/>
        </w:rPr>
      </w:pPr>
    </w:p>
    <w:p w:rsidR="00D11E6E" w:rsidRPr="008D426A" w:rsidRDefault="00D11E6E" w:rsidP="00DB353D">
      <w:pPr>
        <w:pStyle w:val="a4"/>
        <w:rPr>
          <w:u w:val="single"/>
        </w:rPr>
      </w:pPr>
      <w:r w:rsidRPr="008D426A">
        <w:rPr>
          <w:u w:val="single"/>
        </w:rPr>
        <w:t>Достоинства</w:t>
      </w:r>
      <w:r w:rsidR="008D426A" w:rsidRPr="008D426A">
        <w:rPr>
          <w:u w:val="single"/>
        </w:rPr>
        <w:t>:</w:t>
      </w:r>
      <w:r w:rsidR="008D426A">
        <w:rPr>
          <w:u w:val="single"/>
        </w:rPr>
        <w:t xml:space="preserve"> </w:t>
      </w:r>
    </w:p>
    <w:p w:rsidR="00D11E6E" w:rsidRDefault="00D11E6E" w:rsidP="00DB353D">
      <w:pPr>
        <w:pStyle w:val="a4"/>
      </w:pPr>
      <w:r>
        <w:t>- расположение газовых горелок и газовой трубы сверху печи (уменьшение габаритных размеров);</w:t>
      </w:r>
    </w:p>
    <w:p w:rsidR="008D426A" w:rsidRDefault="008D426A" w:rsidP="00DB353D">
      <w:pPr>
        <w:pStyle w:val="a4"/>
      </w:pPr>
      <w:proofErr w:type="gramStart"/>
      <w:r>
        <w:t>- габаритные размеры печи полностью совпадают с уже установленными.</w:t>
      </w:r>
      <w:proofErr w:type="gramEnd"/>
    </w:p>
    <w:p w:rsidR="00DB353D" w:rsidRDefault="00DB353D" w:rsidP="00DB353D">
      <w:pPr>
        <w:pStyle w:val="a4"/>
        <w:rPr>
          <w:b/>
        </w:rPr>
      </w:pPr>
    </w:p>
    <w:p w:rsidR="008D426A" w:rsidRPr="00DB353D" w:rsidRDefault="008D426A" w:rsidP="00DB353D">
      <w:pPr>
        <w:pStyle w:val="a4"/>
        <w:rPr>
          <w:b/>
          <w:u w:val="single"/>
        </w:rPr>
      </w:pPr>
      <w:proofErr w:type="spellStart"/>
      <w:r w:rsidRPr="00DB353D">
        <w:rPr>
          <w:b/>
          <w:u w:val="single"/>
        </w:rPr>
        <w:t>Стеклопак</w:t>
      </w:r>
      <w:proofErr w:type="spellEnd"/>
      <w:r w:rsidRPr="00DB353D">
        <w:rPr>
          <w:b/>
          <w:u w:val="single"/>
        </w:rPr>
        <w:t xml:space="preserve"> 36ПО23</w:t>
      </w:r>
    </w:p>
    <w:p w:rsidR="00DB353D" w:rsidRDefault="00DB353D" w:rsidP="00DB353D">
      <w:pPr>
        <w:pStyle w:val="a4"/>
        <w:rPr>
          <w:u w:val="single"/>
        </w:rPr>
      </w:pPr>
    </w:p>
    <w:p w:rsidR="008D426A" w:rsidRPr="00DB353D" w:rsidRDefault="008D426A" w:rsidP="00DB353D">
      <w:pPr>
        <w:pStyle w:val="a4"/>
        <w:rPr>
          <w:u w:val="single"/>
        </w:rPr>
      </w:pPr>
      <w:r w:rsidRPr="00DB353D">
        <w:rPr>
          <w:u w:val="single"/>
        </w:rPr>
        <w:t>Недостатки:</w:t>
      </w:r>
    </w:p>
    <w:p w:rsidR="008D426A" w:rsidRDefault="008D426A" w:rsidP="00DB353D">
      <w:pPr>
        <w:pStyle w:val="a4"/>
      </w:pPr>
      <w:r>
        <w:t>- не предоставлена информация о типе и мощности горелок печи;</w:t>
      </w:r>
    </w:p>
    <w:p w:rsidR="008D426A" w:rsidRDefault="008D426A" w:rsidP="00DB353D">
      <w:pPr>
        <w:pStyle w:val="a4"/>
      </w:pPr>
      <w:r>
        <w:t xml:space="preserve">- нет информации о материале </w:t>
      </w:r>
      <w:r w:rsidR="002736B6">
        <w:t>и параметров транспортировочной сетки;</w:t>
      </w:r>
    </w:p>
    <w:p w:rsidR="002736B6" w:rsidRDefault="002736B6" w:rsidP="00DB353D">
      <w:pPr>
        <w:pStyle w:val="a4"/>
      </w:pPr>
      <w:r>
        <w:t xml:space="preserve">- нет информации о типе и мощности </w:t>
      </w:r>
      <w:proofErr w:type="gramStart"/>
      <w:r>
        <w:t>приводного</w:t>
      </w:r>
      <w:proofErr w:type="gramEnd"/>
      <w:r>
        <w:t xml:space="preserve"> мотор-редуктора</w:t>
      </w:r>
      <w:r w:rsidR="00C41842">
        <w:t>;</w:t>
      </w:r>
    </w:p>
    <w:p w:rsidR="00DB353D" w:rsidRDefault="00DB353D" w:rsidP="00DB353D">
      <w:pPr>
        <w:pStyle w:val="a4"/>
      </w:pPr>
    </w:p>
    <w:p w:rsidR="00C41842" w:rsidRPr="00DB353D" w:rsidRDefault="00C41842" w:rsidP="00DB353D">
      <w:pPr>
        <w:pStyle w:val="a4"/>
        <w:rPr>
          <w:u w:val="single"/>
        </w:rPr>
      </w:pPr>
      <w:r w:rsidRPr="00DB353D">
        <w:rPr>
          <w:u w:val="single"/>
        </w:rPr>
        <w:t xml:space="preserve">Достоинства: </w:t>
      </w:r>
    </w:p>
    <w:p w:rsidR="00C41842" w:rsidRDefault="00C41842" w:rsidP="00DB353D">
      <w:pPr>
        <w:pStyle w:val="a4"/>
      </w:pPr>
      <w:r>
        <w:t>- есть представительство в РФ, продукция ЗАО «</w:t>
      </w:r>
      <w:proofErr w:type="spellStart"/>
      <w:r>
        <w:t>Стеклопак</w:t>
      </w:r>
      <w:proofErr w:type="spellEnd"/>
      <w:r>
        <w:t>» широко используется на предприятии;</w:t>
      </w:r>
    </w:p>
    <w:p w:rsidR="00DB353D" w:rsidRDefault="00DB353D" w:rsidP="00DB353D">
      <w:pPr>
        <w:pStyle w:val="a4"/>
      </w:pPr>
      <w:r>
        <w:t>- самая низкая стоимость из представленных предложений.</w:t>
      </w:r>
    </w:p>
    <w:p w:rsidR="00DB353D" w:rsidRDefault="00DB353D" w:rsidP="00DB353D">
      <w:pPr>
        <w:pStyle w:val="a4"/>
        <w:rPr>
          <w:b/>
        </w:rPr>
      </w:pPr>
    </w:p>
    <w:p w:rsidR="00DB353D" w:rsidRPr="00DB353D" w:rsidRDefault="00DB353D" w:rsidP="00DB353D">
      <w:pPr>
        <w:pStyle w:val="a4"/>
        <w:rPr>
          <w:b/>
          <w:u w:val="single"/>
        </w:rPr>
      </w:pPr>
      <w:proofErr w:type="spellStart"/>
      <w:r w:rsidRPr="00DB353D">
        <w:rPr>
          <w:b/>
          <w:u w:val="single"/>
          <w:lang w:val="en-US"/>
        </w:rPr>
        <w:t>Sklostroj</w:t>
      </w:r>
      <w:proofErr w:type="spellEnd"/>
      <w:r w:rsidRPr="00DB353D">
        <w:rPr>
          <w:b/>
          <w:u w:val="single"/>
        </w:rPr>
        <w:t xml:space="preserve"> 360/40/7</w:t>
      </w:r>
      <w:r w:rsidRPr="00DB353D">
        <w:rPr>
          <w:b/>
          <w:u w:val="single"/>
          <w:lang w:val="en-US"/>
        </w:rPr>
        <w:t>S</w:t>
      </w:r>
      <w:r w:rsidRPr="00DB353D">
        <w:rPr>
          <w:b/>
          <w:u w:val="single"/>
        </w:rPr>
        <w:t>/</w:t>
      </w:r>
      <w:r w:rsidRPr="00DB353D">
        <w:rPr>
          <w:b/>
          <w:u w:val="single"/>
          <w:lang w:val="en-US"/>
        </w:rPr>
        <w:t>G</w:t>
      </w:r>
    </w:p>
    <w:p w:rsidR="00DB353D" w:rsidRDefault="00DB353D" w:rsidP="00DB353D">
      <w:pPr>
        <w:pStyle w:val="a4"/>
        <w:rPr>
          <w:u w:val="single"/>
        </w:rPr>
      </w:pPr>
    </w:p>
    <w:p w:rsidR="00DB353D" w:rsidRPr="00DB353D" w:rsidRDefault="00DB353D" w:rsidP="00DB353D">
      <w:pPr>
        <w:pStyle w:val="a4"/>
        <w:rPr>
          <w:u w:val="single"/>
        </w:rPr>
      </w:pPr>
      <w:r w:rsidRPr="00DB353D">
        <w:rPr>
          <w:u w:val="single"/>
        </w:rPr>
        <w:t>Недостатки:</w:t>
      </w:r>
    </w:p>
    <w:p w:rsidR="00DB353D" w:rsidRDefault="00DB353D" w:rsidP="00DB353D">
      <w:pPr>
        <w:pStyle w:val="a4"/>
      </w:pPr>
      <w:r>
        <w:t>- самая высокая стоимость из представленных предложений</w:t>
      </w:r>
    </w:p>
    <w:p w:rsidR="00DB353D" w:rsidRPr="00DB353D" w:rsidRDefault="00DB353D" w:rsidP="00DB353D">
      <w:pPr>
        <w:pStyle w:val="a4"/>
        <w:rPr>
          <w:u w:val="single"/>
        </w:rPr>
      </w:pPr>
      <w:r w:rsidRPr="00DB353D">
        <w:rPr>
          <w:u w:val="single"/>
        </w:rPr>
        <w:t>Достоинства:</w:t>
      </w:r>
    </w:p>
    <w:p w:rsidR="00DB353D" w:rsidRDefault="00DB353D" w:rsidP="00DB353D">
      <w:pPr>
        <w:pStyle w:val="a4"/>
      </w:pPr>
      <w:r>
        <w:t>- полный аналог уже установленных на производстве печей, хорошо себя зарекомендовавших;</w:t>
      </w:r>
    </w:p>
    <w:p w:rsidR="00DB353D" w:rsidRDefault="00DB353D" w:rsidP="00DB353D">
      <w:pPr>
        <w:pStyle w:val="a4"/>
      </w:pPr>
      <w:r>
        <w:t>- по результатам эксплуатации в зимний период при температуре в помещении ниже +7 градусов печи дают требуемую закалку продукции.</w:t>
      </w:r>
    </w:p>
    <w:p w:rsidR="00D11E6E" w:rsidRDefault="00D11E6E" w:rsidP="00DB353D">
      <w:pPr>
        <w:pStyle w:val="a4"/>
      </w:pPr>
    </w:p>
    <w:p w:rsidR="00DB353D" w:rsidRDefault="00DB353D" w:rsidP="00DB353D">
      <w:pPr>
        <w:pStyle w:val="a4"/>
      </w:pPr>
      <w:r>
        <w:t>Заключение</w:t>
      </w:r>
      <w:proofErr w:type="gramStart"/>
      <w:r>
        <w:t xml:space="preserve"> :</w:t>
      </w:r>
      <w:proofErr w:type="gramEnd"/>
      <w:r>
        <w:t xml:space="preserve"> к закупке предлагается печь </w:t>
      </w:r>
      <w:r w:rsidRPr="00DB353D">
        <w:t xml:space="preserve"> </w:t>
      </w:r>
      <w:proofErr w:type="spellStart"/>
      <w:r w:rsidRPr="00DB353D">
        <w:rPr>
          <w:lang w:val="en-US"/>
        </w:rPr>
        <w:t>Sklostroj</w:t>
      </w:r>
      <w:proofErr w:type="spellEnd"/>
      <w:r w:rsidRPr="00DB353D">
        <w:t xml:space="preserve"> 360/40/7</w:t>
      </w:r>
      <w:r w:rsidRPr="00DB353D">
        <w:rPr>
          <w:lang w:val="en-US"/>
        </w:rPr>
        <w:t>S</w:t>
      </w:r>
      <w:r w:rsidRPr="00DB353D">
        <w:t>/</w:t>
      </w:r>
      <w:r w:rsidRPr="00DB353D">
        <w:rPr>
          <w:lang w:val="en-US"/>
        </w:rPr>
        <w:t>G</w:t>
      </w:r>
      <w:r w:rsidRPr="00DB353D">
        <w:t>,</w:t>
      </w:r>
      <w:r>
        <w:rPr>
          <w:b/>
        </w:rPr>
        <w:t xml:space="preserve"> </w:t>
      </w:r>
      <w:r w:rsidRPr="00DB353D">
        <w:t xml:space="preserve">поставщик компания </w:t>
      </w:r>
      <w:proofErr w:type="spellStart"/>
      <w:r w:rsidRPr="00DB353D">
        <w:t>Склострой</w:t>
      </w:r>
      <w:proofErr w:type="spellEnd"/>
      <w:r w:rsidRPr="00DB353D">
        <w:t xml:space="preserve"> </w:t>
      </w:r>
      <w:proofErr w:type="spellStart"/>
      <w:r w:rsidRPr="00DB353D">
        <w:t>Трунов</w:t>
      </w:r>
      <w:proofErr w:type="spellEnd"/>
      <w:r w:rsidRPr="00DB353D">
        <w:t xml:space="preserve"> ЦЗ с.р.о</w:t>
      </w:r>
      <w:r>
        <w:t>.</w:t>
      </w:r>
    </w:p>
    <w:p w:rsidR="00DB353D" w:rsidRPr="00DB353D" w:rsidRDefault="00DB353D" w:rsidP="00DB353D">
      <w:pPr>
        <w:pStyle w:val="a4"/>
      </w:pPr>
    </w:p>
    <w:p w:rsidR="00DB353D" w:rsidRDefault="00DB353D" w:rsidP="007276AD"/>
    <w:p w:rsidR="007276AD" w:rsidRDefault="005D3AC0" w:rsidP="007276AD">
      <w:r>
        <w:t xml:space="preserve">Механик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Путинцев М.М.</w:t>
      </w:r>
    </w:p>
    <w:sectPr w:rsidR="007276AD" w:rsidSect="005D3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4B96"/>
    <w:multiLevelType w:val="hybridMultilevel"/>
    <w:tmpl w:val="676279DA"/>
    <w:lvl w:ilvl="0" w:tplc="17CAE93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6AD"/>
    <w:rsid w:val="00024A5C"/>
    <w:rsid w:val="002736B6"/>
    <w:rsid w:val="005D3AC0"/>
    <w:rsid w:val="00686D74"/>
    <w:rsid w:val="007276AD"/>
    <w:rsid w:val="008D426A"/>
    <w:rsid w:val="00AD402F"/>
    <w:rsid w:val="00BA04F5"/>
    <w:rsid w:val="00C41842"/>
    <w:rsid w:val="00CF3CF8"/>
    <w:rsid w:val="00D11E6E"/>
    <w:rsid w:val="00DB353D"/>
    <w:rsid w:val="00DC37D0"/>
    <w:rsid w:val="00EA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AD"/>
    <w:pPr>
      <w:ind w:left="720"/>
      <w:contextualSpacing/>
    </w:pPr>
  </w:style>
  <w:style w:type="paragraph" w:styleId="a4">
    <w:name w:val="No Spacing"/>
    <w:uiPriority w:val="1"/>
    <w:qFormat/>
    <w:rsid w:val="00DB3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6AD"/>
    <w:pPr>
      <w:ind w:left="720"/>
      <w:contextualSpacing/>
    </w:pPr>
  </w:style>
  <w:style w:type="paragraph" w:styleId="a4">
    <w:name w:val="No Spacing"/>
    <w:uiPriority w:val="1"/>
    <w:qFormat/>
    <w:rsid w:val="00DB35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 Михаил Михайлович</dc:creator>
  <cp:keywords/>
  <dc:description/>
  <cp:lastModifiedBy>Семенов</cp:lastModifiedBy>
  <cp:revision>2</cp:revision>
  <dcterms:created xsi:type="dcterms:W3CDTF">2018-06-15T00:48:00Z</dcterms:created>
  <dcterms:modified xsi:type="dcterms:W3CDTF">2018-06-15T00:48:00Z</dcterms:modified>
</cp:coreProperties>
</file>